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ФИНАЛНА ПРИЈАВА УЧЕСНИЦА</w:t>
      </w:r>
    </w:p>
    <w:tbl>
      <w:tblPr>
        <w:tblStyle w:val="Table1"/>
        <w:tblpPr w:leftFromText="180" w:rightFromText="180" w:topFromText="180" w:bottomFromText="180" w:vertAnchor="text" w:horzAnchor="text" w:tblpX="1365.000000000001" w:tblpY="578.5895182291665"/>
        <w:tblW w:w="117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9.9999999999998"/>
        <w:gridCol w:w="1920"/>
        <w:gridCol w:w="1965"/>
        <w:gridCol w:w="1725"/>
        <w:gridCol w:w="705"/>
        <w:gridCol w:w="810"/>
        <w:gridCol w:w="1065"/>
        <w:gridCol w:w="705"/>
        <w:gridCol w:w="990"/>
        <w:gridCol w:w="1275"/>
        <w:tblGridChange w:id="0">
          <w:tblGrid>
            <w:gridCol w:w="619.9999999999998"/>
            <w:gridCol w:w="1920"/>
            <w:gridCol w:w="1965"/>
            <w:gridCol w:w="1725"/>
            <w:gridCol w:w="705"/>
            <w:gridCol w:w="810"/>
            <w:gridCol w:w="1065"/>
            <w:gridCol w:w="705"/>
            <w:gridCol w:w="990"/>
            <w:gridCol w:w="1275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ind w:left="-77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ТАКМИЧАР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ДАТУМ РОЂЕЊА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СЕН/ ВЕТЕР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ТЕЖИНСКА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КАТЕГОРИЈА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НАЈАВЉЕНИ БИАТЛОН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Ред.бр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ДАН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МЕСЕЦ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ГОДИНА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Илић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Микљан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Желмира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Јединство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Живковић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Сара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118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Мисимовић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Николина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Црвена Звезда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Загорац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Радмила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Херкулес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Бурсаћ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Херкулес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Аметовић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Соња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Херкулес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Ердељ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Анђела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Хаџибеговић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Башарагин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Маргарета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Чикош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Љиљана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Спартак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Тасић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Бојана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Легионари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Пелајић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Раднички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Раконца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Маша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Раднички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Дујмовић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Снежана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Раднички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Митровић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Јелена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Железничар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Зораја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Бојана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Железничар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Вајагић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Марија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Железничар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Костић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Емма Мила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Бањица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58кг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Аруновић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Тамара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Јеремић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Александра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Прокић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Александра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Партизан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180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Бјелић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Даница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Спортактив Про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77кг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Перишић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Јована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Спортактив Про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165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Бомештар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Јана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0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СпортАктив Про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Цветкова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Марина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Челичана 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1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Стојков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Нина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Челичана 021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1990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сен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86кг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130</w:t>
            </w:r>
          </w:p>
        </w:tc>
      </w:tr>
    </w:tbl>
    <w:p w:rsidR="00000000" w:rsidDel="00000000" w:rsidP="00000000" w:rsidRDefault="00000000" w:rsidRPr="00000000" w14:paraId="00000127">
      <w:pPr>
        <w:spacing w:after="0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720" w:top="720" w:left="720" w:right="72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center" w:leader="none" w:pos="465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</w:t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598295" cy="732790"/>
          <wp:effectExtent b="0" l="0" r="0" t="0"/>
          <wp:docPr descr="http://www.sajam.serbiansport.com/_/rsrc/1415612509301/seminar/Ministarstvo%20omladine%20i%20sporta%20logo.png" id="1054" name="image6.png"/>
          <a:graphic>
            <a:graphicData uri="http://schemas.openxmlformats.org/drawingml/2006/picture">
              <pic:pic>
                <pic:nvPicPr>
                  <pic:cNvPr descr="http://www.sajam.serbiansport.com/_/rsrc/1415612509301/seminar/Ministarstvo%20omladine%20i%20sporta%20logo.png"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8295" cy="732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218565" cy="504190"/>
          <wp:effectExtent b="0" l="0" r="0" t="0"/>
          <wp:docPr descr="http://www.smas.org/slike/adas-logo.jpg" id="1057" name="image5.jpg"/>
          <a:graphic>
            <a:graphicData uri="http://schemas.openxmlformats.org/drawingml/2006/picture">
              <pic:pic>
                <pic:nvPicPr>
                  <pic:cNvPr descr="http://www.smas.org/slike/adas-logo.jpg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8565" cy="504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066800" cy="551815"/>
          <wp:effectExtent b="0" l="0" r="0" t="0"/>
          <wp:docPr descr="http://asv.beg011.com/images/OlimpijskiKomitet.jpg" id="1056" name="image2.jpg"/>
          <a:graphic>
            <a:graphicData uri="http://schemas.openxmlformats.org/drawingml/2006/picture">
              <pic:pic>
                <pic:nvPicPr>
                  <pic:cNvPr descr="http://asv.beg011.com/images/OlimpijskiKomitet.jpg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800" cy="5518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1144905" cy="456565"/>
          <wp:effectExtent b="0" l="0" r="0" t="0"/>
          <wp:docPr descr="http://www.sportskisavezsubotice.org/images/pages/498_1.jpg" id="1058" name="image4.jpg"/>
          <a:graphic>
            <a:graphicData uri="http://schemas.openxmlformats.org/drawingml/2006/picture">
              <pic:pic>
                <pic:nvPicPr>
                  <pic:cNvPr descr="http://www.sportskisavezsubotice.org/images/pages/498_1.jpg"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4905" cy="4565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553085" cy="1009650"/>
          <wp:effectExtent b="0" l="0" r="0" t="0"/>
          <wp:docPr id="105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3085" cy="1009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93420" cy="1007110"/>
          <wp:effectExtent b="0" l="0" r="0" t="0"/>
          <wp:docPr id="10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420" cy="10071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2375958</wp:posOffset>
              </wp:positionH>
              <wp:positionV relativeFrom="paragraph">
                <wp:posOffset>-134619</wp:posOffset>
              </wp:positionV>
              <wp:extent cx="3835400" cy="1336028"/>
              <wp:effectExtent b="0" l="0" r="0" t="0"/>
              <wp:wrapSquare wrapText="bothSides" distB="45720" distT="45720" distL="114300" distR="114300"/>
              <wp:docPr id="105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40975" y="3322800"/>
                        <a:ext cx="4410000" cy="1137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ПОЈЕДИНАЧНО ПРВЕНСТВО СРБИЈЕ ЗА СЕНИОР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К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Е И ВЕТЕРАНКЕ У ДИЗАЊУ ТЕГОВА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2.КОЛО ЛИГЕ СРБИЈЕ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Сомбор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,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05.10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.202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5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.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2375958</wp:posOffset>
              </wp:positionH>
              <wp:positionV relativeFrom="paragraph">
                <wp:posOffset>-134619</wp:posOffset>
              </wp:positionV>
              <wp:extent cx="3835400" cy="1336028"/>
              <wp:effectExtent b="0" l="0" r="0" t="0"/>
              <wp:wrapSquare wrapText="bothSides" distB="45720" distT="45720" distL="114300" distR="114300"/>
              <wp:docPr id="105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35400" cy="133602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keepLines w:val="1"/>
      <w:suppressAutoHyphens w:val="1"/>
      <w:spacing w:after="40" w:before="400" w:line="240" w:lineRule="auto"/>
      <w:ind w:leftChars="-1" w:rightChars="0" w:firstLineChars="-1"/>
      <w:textDirection w:val="btLr"/>
      <w:textAlignment w:val="top"/>
      <w:outlineLvl w:val="0"/>
    </w:pPr>
    <w:rPr>
      <w:rFonts w:ascii="Calibri Light" w:eastAsia="Times New Roman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bidi="ar-SA" w:eastAsia="und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680"/>
        <w:tab w:val="right" w:leader="none" w:pos="936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libri Light" w:cs="Times New Roman" w:eastAsia="Times New Roman" w:hAnsi="Calibri Light"/>
      <w:color w:val="1f4e79"/>
      <w:w w:val="100"/>
      <w:position w:val="-1"/>
      <w:sz w:val="36"/>
      <w:szCs w:val="36"/>
      <w:effect w:val="none"/>
      <w:vertAlign w:val="baseline"/>
      <w:cs w:val="0"/>
      <w:em w:val="none"/>
      <w:lang w:eastAsia="und" w:val="und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eastAsia="Calibri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jpg"/><Relationship Id="rId3" Type="http://schemas.openxmlformats.org/officeDocument/2006/relationships/image" Target="media/image2.jpg"/><Relationship Id="rId4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1HKfN3asOhLg2JK0JOoZLKEzsg==">CgMxLjA4AHIhMVc2dm5MYzRseml4Tmg4cnR1UXU5SF9FVGUyZFd3QWdE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2019-05-18T07:28:00Z</dcterms:created>
  <dc:creator>LJUBA</dc:creator>
</cp:coreProperties>
</file>